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92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اولین مظلوم عالم آه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رهبر راه خدا همراه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یک توقف پشت در صد بغض مانده در گلو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تا کنار قبر مخفی چاه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هیچ فانوسی دگر در کوچه ها روشن نبود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نیمه شب خورشید یثرب ماه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انتهای شب صدای زخمی اش آید به گوش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اختیار از نالۀ شبگاه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تا اذان صبح از بس ناله زد خوابش گرفت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خواب دید آن شب حسینش راه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ابرهای بی صدا از دیده اش دریا گرفت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رعد و برق نعره اش ناگاه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یاد آن روزی که گفتا مجتبی نجوا کنان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گام های مادرم درگاه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درد تنهایی خود را با که گوید مرتضی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با که گوید شیعه ای آگاه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شهر اشباه الرجال این جاست ای زهرائیان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امت بی درد اردوگاه را گم کرده است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کاش از این بیشتر پنهان نماند منتقم</w:t>
      </w:r>
    </w:p>
    <w:p w:rsidR="00961925" w:rsidRPr="00961925" w:rsidRDefault="00961925" w:rsidP="0096192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925">
        <w:rPr>
          <w:rFonts w:ascii="Tahoma" w:eastAsia="Times New Roman" w:hAnsi="Tahoma" w:cs="Tahoma"/>
          <w:sz w:val="20"/>
          <w:szCs w:val="20"/>
          <w:rtl/>
        </w:rPr>
        <w:t>عصر عاشورائیان خون خواه را گم کرده است</w:t>
      </w:r>
      <w:r w:rsidRPr="0096192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61925" w:rsidRPr="00961925" w:rsidRDefault="00961925" w:rsidP="00961925">
      <w:pPr>
        <w:rPr>
          <w:rFonts w:hint="cs"/>
          <w:b/>
          <w:bCs/>
        </w:rPr>
      </w:pPr>
    </w:p>
    <w:p w:rsidR="00FC63C8" w:rsidRPr="00961925" w:rsidRDefault="00FC63C8" w:rsidP="00961925"/>
    <w:sectPr w:rsidR="00FC63C8" w:rsidRPr="0096192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6192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1925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2076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619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Novin Pendar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2013-11-24T12:47:00Z</dcterms:created>
  <dcterms:modified xsi:type="dcterms:W3CDTF">2013-11-24T12:48:00Z</dcterms:modified>
</cp:coreProperties>
</file>